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20B0" w:rsidRDefault="00A234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Full Case Study Guidelines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0000002" w14:textId="77777777" w:rsidR="005D20B0" w:rsidRDefault="005D20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Below we provide specific guidance for your case study.  Please note that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following guidance may seem to be a bit prescriptive and rigid. 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Please do not take it that way!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The goal is to hear local stories of local recovery and moving forward towards a better future from the voice of the writer(s) and the local community members.  We are hoping this type of personal sharing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how a community changed the course of their fu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 xml:space="preserve">ture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can inform and inspire others. That is the most important goal!</w:t>
      </w:r>
    </w:p>
    <w:p w14:paraId="00000004" w14:textId="77777777" w:rsidR="005D20B0" w:rsidRDefault="005D2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Header:</w:t>
      </w:r>
    </w:p>
    <w:p w14:paraId="00000006" w14:textId="77777777" w:rsidR="005D20B0" w:rsidRDefault="00A2347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(please make short: 3-5 words)</w:t>
      </w:r>
    </w:p>
    <w:p w14:paraId="00000007" w14:textId="77777777" w:rsidR="005D20B0" w:rsidRDefault="00A2347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 </w:t>
      </w:r>
    </w:p>
    <w:p w14:paraId="00000008" w14:textId="77777777" w:rsidR="005D20B0" w:rsidRDefault="00A2347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AUTHOR(S)</w:t>
      </w:r>
    </w:p>
    <w:p w14:paraId="00000009" w14:textId="77777777" w:rsidR="005D20B0" w:rsidRDefault="005D2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 Guidelines:</w:t>
      </w:r>
    </w:p>
    <w:p w14:paraId="0000000B" w14:textId="77777777" w:rsidR="005D20B0" w:rsidRDefault="00A2347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prologue and reflection on one of the 12 principles</w:t>
      </w:r>
    </w:p>
    <w:p w14:paraId="0000000C" w14:textId="77777777" w:rsidR="005D20B0" w:rsidRDefault="00A2347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process from the perspect</w:t>
      </w:r>
      <w:r>
        <w:rPr>
          <w:rFonts w:ascii="Times New Roman" w:eastAsia="Times New Roman" w:hAnsi="Times New Roman" w:cs="Times New Roman"/>
          <w:sz w:val="24"/>
          <w:szCs w:val="24"/>
        </w:rPr>
        <w:t>ive of the community</w:t>
      </w:r>
    </w:p>
    <w:p w14:paraId="0000000D" w14:textId="77777777" w:rsidR="005D20B0" w:rsidRDefault="00A2347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 in a personal narrative voice</w:t>
      </w:r>
    </w:p>
    <w:p w14:paraId="0000000E" w14:textId="77777777" w:rsidR="005D20B0" w:rsidRDefault="00A2347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quotations if appropriate</w:t>
      </w:r>
    </w:p>
    <w:p w14:paraId="0000000F" w14:textId="77777777" w:rsidR="005D20B0" w:rsidRDefault="00A2347A">
      <w:pPr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Cite all sources (i.e. quotes, sources) in endnotes using Chicago Style</w:t>
      </w:r>
    </w:p>
    <w:p w14:paraId="00000010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Audience: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 leaders (elected/appointed/volunteers/non-profit/religious/local govern</w:t>
      </w:r>
      <w:r>
        <w:rPr>
          <w:rFonts w:ascii="Times New Roman" w:eastAsia="Times New Roman" w:hAnsi="Times New Roman" w:cs="Times New Roman"/>
          <w:sz w:val="24"/>
          <w:szCs w:val="24"/>
        </w:rPr>
        <w:t>ment)</w:t>
      </w:r>
    </w:p>
    <w:p w14:paraId="00000011" w14:textId="77777777" w:rsidR="005D20B0" w:rsidRDefault="005D20B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D20B0" w:rsidRDefault="00A2347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recommend that you write in highly accessible form with low tolerance for jargon and try to minimize acronym names. Consider using imagery words vs. just science or data.</w:t>
      </w:r>
    </w:p>
    <w:p w14:paraId="00000013" w14:textId="77777777" w:rsidR="005D20B0" w:rsidRDefault="005D2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 Case Study Sections:</w:t>
      </w:r>
    </w:p>
    <w:p w14:paraId="00000015" w14:textId="77777777" w:rsidR="005D20B0" w:rsidRDefault="00A2347A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Prologue/Abstract</w:t>
      </w:r>
    </w:p>
    <w:p w14:paraId="00000016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 orientation of place/context</w:t>
      </w:r>
    </w:p>
    <w:p w14:paraId="00000017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Portray why the case is compelling/useful</w:t>
      </w:r>
    </w:p>
    <w:p w14:paraId="00000018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general outcomes</w:t>
      </w:r>
    </w:p>
    <w:p w14:paraId="00000019" w14:textId="77777777" w:rsidR="005D20B0" w:rsidRDefault="00A2347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14:paraId="0000001A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 on the place/context described in Prologue (be specific)</w:t>
      </w:r>
    </w:p>
    <w:p w14:paraId="0000001B" w14:textId="77777777" w:rsidR="005D20B0" w:rsidRDefault="00A2347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overview and initial presenting situation</w:t>
      </w:r>
    </w:p>
    <w:p w14:paraId="0000001C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Illustrate context and history of the issue/initiative</w:t>
      </w:r>
    </w:p>
    <w:p w14:paraId="0000001D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key drivers/stakeholders of the issue/initiative</w:t>
      </w:r>
    </w:p>
    <w:p w14:paraId="0000001E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your interpretation of how the issue/initiative has evolved to its current state</w:t>
      </w:r>
    </w:p>
    <w:p w14:paraId="0000001F" w14:textId="77777777" w:rsidR="005D20B0" w:rsidRDefault="00A2347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>s, approaches, challenges (with Key Principles shown as letter(s) in parenthesis at the end of the sentence)</w:t>
      </w:r>
    </w:p>
    <w:p w14:paraId="00000020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identified objectives or community vision</w:t>
      </w:r>
    </w:p>
    <w:p w14:paraId="00000021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strategy/intervention points from the community perspective</w:t>
      </w:r>
    </w:p>
    <w:p w14:paraId="00000022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any barriers and how </w:t>
      </w:r>
      <w:r>
        <w:rPr>
          <w:rFonts w:ascii="Times New Roman" w:eastAsia="Times New Roman" w:hAnsi="Times New Roman" w:cs="Times New Roman"/>
          <w:sz w:val="24"/>
          <w:szCs w:val="24"/>
        </w:rPr>
        <w:t>they were overcome</w:t>
      </w:r>
    </w:p>
    <w:p w14:paraId="00000023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Emphasize the above using specific principles</w:t>
      </w:r>
    </w:p>
    <w:p w14:paraId="00000024" w14:textId="77777777" w:rsidR="005D20B0" w:rsidRDefault="00A2347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Outcomes</w:t>
      </w:r>
    </w:p>
    <w:p w14:paraId="00000025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results quantitatively/qualitatively (include relevant citations)</w:t>
      </w:r>
    </w:p>
    <w:p w14:paraId="00000026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specific examples to show what change(s) was achieved</w:t>
      </w:r>
    </w:p>
    <w:p w14:paraId="00000027" w14:textId="77777777" w:rsidR="005D20B0" w:rsidRDefault="00A2347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Reflections on Principle (#X) and this Case Study</w:t>
      </w:r>
    </w:p>
    <w:p w14:paraId="00000028" w14:textId="77777777" w:rsidR="005D20B0" w:rsidRDefault="00A234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how the process and results of the case study applies to the main principle discussed</w:t>
      </w:r>
    </w:p>
    <w:p w14:paraId="00000029" w14:textId="77777777" w:rsidR="005D20B0" w:rsidRDefault="00A2347A">
      <w:pPr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valuable take away lessons</w:t>
      </w:r>
    </w:p>
    <w:p w14:paraId="0000002A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Overall Guidance: </w:t>
      </w:r>
    </w:p>
    <w:p w14:paraId="0000002B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Length: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Maximum 3,000 words (8 pages, single spaced, 12 pt. Font, Times New Roman Font). The word count </w:t>
      </w:r>
      <w:r>
        <w:rPr>
          <w:rFonts w:ascii="Times New Roman" w:eastAsia="Times New Roman" w:hAnsi="Times New Roman" w:cs="Times New Roman"/>
          <w:sz w:val="24"/>
          <w:szCs w:val="24"/>
        </w:rPr>
        <w:t>includes endnotes.</w:t>
      </w:r>
    </w:p>
    <w:p w14:paraId="0000002C" w14:textId="77777777" w:rsidR="005D20B0" w:rsidRDefault="005D2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Illustrations: </w:t>
      </w:r>
      <w:r>
        <w:rPr>
          <w:rFonts w:ascii="Times New Roman" w:eastAsia="Times New Roman" w:hAnsi="Times New Roman" w:cs="Times New Roman"/>
          <w:sz w:val="24"/>
          <w:szCs w:val="24"/>
        </w:rPr>
        <w:t>Three photos plus any tables, figures, or diagrams as needed. Note: words in tables count towards total word count.</w:t>
      </w:r>
    </w:p>
    <w:p w14:paraId="0000002E" w14:textId="77777777" w:rsidR="005D20B0" w:rsidRDefault="005D2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Use Chicago style endnotes for all your references</w:t>
      </w:r>
    </w:p>
    <w:p w14:paraId="00000030" w14:textId="77777777" w:rsidR="005D20B0" w:rsidRDefault="005D2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5D20B0" w:rsidRDefault="005D2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Timeline: Submit by the end of spring or beginning of summer (Not later than June 15, 2019).  The final full manuscript is due to New Society Publishers by September!</w:t>
      </w:r>
    </w:p>
    <w:p w14:paraId="00000033" w14:textId="77777777" w:rsidR="005D20B0" w:rsidRDefault="005D20B0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34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 you for contributing a case study to this manuscript.</w:t>
      </w:r>
    </w:p>
    <w:p w14:paraId="00000035" w14:textId="77777777" w:rsidR="005D20B0" w:rsidRDefault="005D20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book team,</w:t>
      </w:r>
    </w:p>
    <w:p w14:paraId="00000037" w14:textId="77777777" w:rsidR="005D20B0" w:rsidRDefault="005D20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5D20B0" w:rsidRDefault="00A234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Jim Gruber, Jacques Kenjio, Shaylin Salas, and Charlene Phillips</w:t>
      </w:r>
    </w:p>
    <w:p w14:paraId="00000039" w14:textId="77777777" w:rsidR="005D20B0" w:rsidRDefault="005D20B0">
      <w:pPr>
        <w:rPr>
          <w:sz w:val="24"/>
          <w:szCs w:val="24"/>
        </w:rPr>
      </w:pPr>
    </w:p>
    <w:p w14:paraId="0000003A" w14:textId="77777777" w:rsidR="005D20B0" w:rsidRDefault="005D20B0">
      <w:pPr>
        <w:ind w:left="720"/>
      </w:pPr>
    </w:p>
    <w:sectPr w:rsidR="005D2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964E" w14:textId="77777777" w:rsidR="00A2347A" w:rsidRDefault="00A2347A">
      <w:pPr>
        <w:spacing w:line="240" w:lineRule="auto"/>
      </w:pPr>
      <w:r>
        <w:separator/>
      </w:r>
    </w:p>
  </w:endnote>
  <w:endnote w:type="continuationSeparator" w:id="0">
    <w:p w14:paraId="09CD3E07" w14:textId="77777777" w:rsidR="00A2347A" w:rsidRDefault="00A23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02FA" w14:textId="77777777" w:rsidR="001110A6" w:rsidRDefault="00111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2BDB" w14:textId="77777777" w:rsidR="001110A6" w:rsidRDefault="00111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7421" w14:textId="77777777" w:rsidR="001110A6" w:rsidRDefault="0011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3FE0" w14:textId="77777777" w:rsidR="00A2347A" w:rsidRDefault="00A2347A">
      <w:pPr>
        <w:spacing w:line="240" w:lineRule="auto"/>
      </w:pPr>
      <w:r>
        <w:separator/>
      </w:r>
    </w:p>
  </w:footnote>
  <w:footnote w:type="continuationSeparator" w:id="0">
    <w:p w14:paraId="079C956B" w14:textId="77777777" w:rsidR="00A2347A" w:rsidRDefault="00A234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E350" w14:textId="77777777" w:rsidR="001110A6" w:rsidRDefault="00111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124D959" w:rsidR="005D20B0" w:rsidRDefault="001110A6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Building</w:t>
    </w:r>
    <w:r w:rsidR="00A2347A">
      <w:rPr>
        <w:rFonts w:ascii="Times New Roman" w:eastAsia="Times New Roman" w:hAnsi="Times New Roman" w:cs="Times New Roman"/>
        <w:i/>
        <w:sz w:val="24"/>
        <w:szCs w:val="24"/>
      </w:rPr>
      <w:t xml:space="preserve"> Communities </w:t>
    </w:r>
    <w:bookmarkStart w:id="0" w:name="_GoBack"/>
    <w:bookmarkEnd w:id="0"/>
    <w:r w:rsidR="00A2347A">
      <w:rPr>
        <w:rFonts w:ascii="Times New Roman" w:eastAsia="Times New Roman" w:hAnsi="Times New Roman" w:cs="Times New Roman"/>
        <w:sz w:val="24"/>
        <w:szCs w:val="24"/>
      </w:rPr>
      <w:t>- Full Case Study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19C1" w14:textId="77777777" w:rsidR="001110A6" w:rsidRDefault="00111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F78D2"/>
    <w:multiLevelType w:val="multilevel"/>
    <w:tmpl w:val="CD942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141F83"/>
    <w:multiLevelType w:val="multilevel"/>
    <w:tmpl w:val="1CEAB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B0"/>
    <w:rsid w:val="001110A6"/>
    <w:rsid w:val="005D20B0"/>
    <w:rsid w:val="0077146A"/>
    <w:rsid w:val="00A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33CDA"/>
  <w15:docId w15:val="{7E7ECE62-B848-4192-8ACB-1614E67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110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A6"/>
  </w:style>
  <w:style w:type="paragraph" w:styleId="Footer">
    <w:name w:val="footer"/>
    <w:basedOn w:val="Normal"/>
    <w:link w:val="FooterChar"/>
    <w:uiPriority w:val="99"/>
    <w:unhideWhenUsed/>
    <w:rsid w:val="001110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Kenjio</dc:creator>
  <cp:lastModifiedBy>Jacques Kenjio</cp:lastModifiedBy>
  <cp:revision>2</cp:revision>
  <dcterms:created xsi:type="dcterms:W3CDTF">2019-05-23T02:04:00Z</dcterms:created>
  <dcterms:modified xsi:type="dcterms:W3CDTF">2019-05-23T02:04:00Z</dcterms:modified>
</cp:coreProperties>
</file>